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1F" w:rsidRDefault="005C6E1F" w:rsidP="00A71685">
      <w:pPr>
        <w:jc w:val="both"/>
        <w:rPr>
          <w:rFonts w:ascii="Tahoma" w:eastAsia="Times New Roman" w:hAnsi="Tahoma" w:cs="Tahoma"/>
          <w:sz w:val="24"/>
          <w:szCs w:val="24"/>
        </w:rPr>
      </w:pPr>
      <w:r w:rsidRPr="005C6E1F">
        <w:rPr>
          <w:rFonts w:ascii="Tahoma" w:eastAsia="Times New Roman" w:hAnsi="Tahoma" w:cs="Tahoma" w:hint="cs"/>
          <w:b/>
          <w:bCs/>
          <w:sz w:val="24"/>
          <w:szCs w:val="24"/>
          <w:cs/>
        </w:rPr>
        <w:t>สันตะสำนักแถลงการณ์ที่องค์กรสหประชาชาติ</w:t>
      </w:r>
      <w:r w:rsidRPr="005C6E1F">
        <w:rPr>
          <w:rFonts w:ascii="Tahoma" w:eastAsia="Times New Roman" w:hAnsi="Tahoma" w:cs="Tahoma"/>
          <w:b/>
          <w:bCs/>
          <w:sz w:val="24"/>
          <w:szCs w:val="24"/>
        </w:rPr>
        <w:t>:</w:t>
      </w:r>
      <w:r w:rsidRPr="00FA5388">
        <w:rPr>
          <w:rFonts w:ascii="Tahoma" w:eastAsia="Times New Roman" w:hAnsi="Tahoma" w:cs="Tahoma" w:hint="cs"/>
          <w:b/>
          <w:bCs/>
          <w:sz w:val="24"/>
          <w:szCs w:val="24"/>
          <w:cs/>
        </w:rPr>
        <w:t xml:space="preserve"> ประณามการใช้ความรุนแรงต่อผู้หญิงในความขัดแย้ง</w:t>
      </w:r>
      <w:r w:rsidRPr="005C6E1F">
        <w:rPr>
          <w:rFonts w:ascii="Tahoma" w:eastAsia="Times New Roman" w:hAnsi="Tahoma" w:cs="Tahoma" w:hint="cs"/>
          <w:b/>
          <w:bCs/>
          <w:sz w:val="24"/>
          <w:szCs w:val="24"/>
          <w:cs/>
        </w:rPr>
        <w:t>ที่ใช้อาวุธ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br/>
        <w:t>นคร</w:t>
      </w:r>
      <w:r>
        <w:rPr>
          <w:rFonts w:ascii="Tahoma" w:eastAsia="Times New Roman" w:hAnsi="Tahoma" w:cs="Tahoma" w:hint="cs"/>
          <w:sz w:val="24"/>
          <w:szCs w:val="24"/>
          <w:cs/>
        </w:rPr>
        <w:t>รัฐ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วาติกัน 23 เมษายน 2015 (</w:t>
      </w:r>
      <w:r w:rsidRPr="00FA5388">
        <w:rPr>
          <w:rFonts w:ascii="Tahoma" w:eastAsia="Times New Roman" w:hAnsi="Tahoma" w:cs="Tahoma" w:hint="cs"/>
          <w:sz w:val="24"/>
          <w:szCs w:val="24"/>
        </w:rPr>
        <w:t>VIS)</w:t>
      </w:r>
    </w:p>
    <w:p w:rsidR="005C6E1F" w:rsidRDefault="005C6E1F" w:rsidP="00A71685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1425353" cy="1597756"/>
            <wp:effectExtent l="19050" t="0" r="3397" b="0"/>
            <wp:docPr id="7" name="Picture 7" descr="ผลการค้นหารูปภาพสำหรับ The Holy See at the United Nations: condemnation of violence against women in armed confl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The Holy See at the United Nations: condemnation of violence against women in armed confli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11" cy="159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5905" cy="1525905"/>
            <wp:effectExtent l="19050" t="0" r="0" b="0"/>
            <wp:docPr id="2" name="Picture 4" descr="ผลการค้นหารูปภาพสำหรับ The Holy See at the United Nations: condemnation of violence against women in armed confl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The Holy See at the United Nations: condemnation of violence against women in armed conflic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1F" w:rsidRDefault="005C6E1F" w:rsidP="00A71685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5C6E1F" w:rsidRDefault="005C6E1F" w:rsidP="00A71685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477260" cy="2381885"/>
            <wp:effectExtent l="19050" t="0" r="8890" b="0"/>
            <wp:docPr id="1" name="irc_mi" descr="http://media02.radiovaticana.va/photo/2015/01/19/AP2718685_Lancio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02.radiovaticana.va/photo/2015/01/19/AP2718685_LancioGrand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1F" w:rsidRDefault="005C6E1F" w:rsidP="00A71685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     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พระอัครสังฆราช  </w:t>
      </w:r>
      <w:proofErr w:type="spellStart"/>
      <w:r w:rsidRPr="00FA5388">
        <w:rPr>
          <w:rFonts w:ascii="Tahoma" w:eastAsia="Times New Roman" w:hAnsi="Tahoma" w:cs="Tahoma" w:hint="cs"/>
          <w:sz w:val="24"/>
          <w:szCs w:val="24"/>
        </w:rPr>
        <w:t>Bernardito</w:t>
      </w:r>
      <w:proofErr w:type="spellEnd"/>
      <w:r w:rsidRPr="00FA5388">
        <w:rPr>
          <w:rFonts w:ascii="Tahoma" w:eastAsia="Times New Roman" w:hAnsi="Tahoma" w:cs="Tahoma" w:hint="cs"/>
          <w:sz w:val="24"/>
          <w:szCs w:val="24"/>
        </w:rPr>
        <w:t xml:space="preserve"> </w:t>
      </w:r>
      <w:proofErr w:type="spellStart"/>
      <w:r w:rsidRPr="00FA5388">
        <w:rPr>
          <w:rFonts w:ascii="Tahoma" w:eastAsia="Times New Roman" w:hAnsi="Tahoma" w:cs="Tahoma" w:hint="cs"/>
          <w:sz w:val="24"/>
          <w:szCs w:val="24"/>
        </w:rPr>
        <w:t>Auza</w:t>
      </w:r>
      <w:proofErr w:type="spellEnd"/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ผู้สังเกตการณ์ถ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าวร</w:t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>ของสันตะสำนัก</w:t>
      </w:r>
      <w:r>
        <w:rPr>
          <w:rFonts w:ascii="Tahoma" w:eastAsia="Times New Roman" w:hAnsi="Tahoma" w:cs="Tahoma" w:hint="cs"/>
          <w:sz w:val="24"/>
          <w:szCs w:val="24"/>
          <w:cs/>
        </w:rPr>
        <w:t>ประจำ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สหประชาชาติ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กล่าวต่อคณะมนตรีความ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มั่นคง</w:t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 xml:space="preserve">ขององค์กรสหประชาชาติ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เปิดอภิปรายในหัวข้อ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lastRenderedPageBreak/>
        <w:t>"ผู้หญิง</w:t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>ที่ควรได้รับการรักษาความปลอดภัย</w:t>
      </w:r>
      <w:r>
        <w:rPr>
          <w:rFonts w:ascii="Tahoma" w:eastAsia="Times New Roman" w:hAnsi="Tahoma" w:cs="Tahoma" w:hint="cs"/>
          <w:sz w:val="24"/>
          <w:szCs w:val="24"/>
          <w:cs/>
        </w:rPr>
        <w:t>”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ในนิวยอร์ก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เมื่อ</w:t>
      </w:r>
      <w:r>
        <w:rPr>
          <w:rFonts w:ascii="Tahoma" w:eastAsia="Times New Roman" w:hAnsi="Tahoma" w:cs="Tahoma" w:hint="cs"/>
          <w:sz w:val="24"/>
          <w:szCs w:val="24"/>
          <w:cs/>
        </w:rPr>
        <w:t>วันที่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15 เมษายน 2015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"ผู้หญิงถูกกระทบจากผลร้ายของสงคราม, ซึ่งเป็นการโจมตีที่เลวร้ายและเป็นการโจมตีด้วยอาวุธ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และผลกระทบในระยะยาว" </w:t>
      </w:r>
      <w:r>
        <w:rPr>
          <w:rFonts w:ascii="Tahoma" w:eastAsia="Times New Roman" w:hAnsi="Tahoma" w:cs="Tahoma" w:hint="cs"/>
          <w:sz w:val="24"/>
          <w:szCs w:val="24"/>
          <w:cs/>
        </w:rPr>
        <w:t>พระสมณชั้นสูง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กล่าวว่า "มันเป็น</w:t>
      </w:r>
      <w:r>
        <w:rPr>
          <w:rFonts w:ascii="Tahoma" w:eastAsia="Times New Roman" w:hAnsi="Tahoma" w:cs="Tahoma" w:hint="cs"/>
          <w:sz w:val="24"/>
          <w:szCs w:val="24"/>
          <w:cs/>
        </w:rPr>
        <w:t>สิ่งถูกต้อง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และ</w:t>
      </w:r>
      <w:r>
        <w:rPr>
          <w:rFonts w:ascii="Tahoma" w:eastAsia="Times New Roman" w:hAnsi="Tahoma" w:cs="Tahoma" w:hint="cs"/>
          <w:sz w:val="24"/>
          <w:szCs w:val="24"/>
          <w:cs/>
        </w:rPr>
        <w:t>มีเหตุผลว่า เสียงของพวกเธอ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มีอิทธิพลในการป้องกันและแก้ไขปัญหาการใช้ความรุนแรงและสงคราม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>นับว่า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เป็นเอกสารที่ดี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ที่กล่าวถึง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ความรุนแรงทางเพศในหลายรูปแบบ</w:t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 xml:space="preserve">  ที่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มาพร้อมกับสงครามสมัยใหม่</w:t>
      </w:r>
      <w:r>
        <w:rPr>
          <w:rFonts w:ascii="Tahoma" w:eastAsia="Times New Roman" w:hAnsi="Tahoma" w:cs="Tahoma" w:hint="cs"/>
          <w:sz w:val="24"/>
          <w:szCs w:val="24"/>
          <w:cs/>
        </w:rPr>
        <w:t>. เราทุกคนรู้จัก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บท</w:t>
      </w:r>
      <w:r>
        <w:rPr>
          <w:rFonts w:ascii="Tahoma" w:eastAsia="Times New Roman" w:hAnsi="Tahoma" w:cs="Tahoma" w:hint="cs"/>
          <w:sz w:val="24"/>
          <w:szCs w:val="24"/>
          <w:cs/>
        </w:rPr>
        <w:t>เร้าวิงวอนที่เคร่งขรึม</w:t>
      </w:r>
      <w:proofErr w:type="gramStart"/>
      <w:r>
        <w:rPr>
          <w:rFonts w:ascii="Tahoma" w:eastAsia="Times New Roman" w:hAnsi="Tahoma" w:cs="Tahoma"/>
          <w:sz w:val="24"/>
          <w:szCs w:val="24"/>
        </w:rPr>
        <w:t>: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ผู้หญิงที่ถูกข่มขืนและ</w:t>
      </w:r>
      <w:r>
        <w:rPr>
          <w:rFonts w:ascii="Tahoma" w:eastAsia="Times New Roman" w:hAnsi="Tahoma" w:cs="Tahoma" w:hint="cs"/>
          <w:sz w:val="24"/>
          <w:szCs w:val="24"/>
          <w:cs/>
        </w:rPr>
        <w:t>ถูกค้ามนุษย์,ถูก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บังคับให้ค้าประเวณีเพื่อหาเลี้ยงชีพ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 และก่อการร้ายระดับ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บุคคลและ</w:t>
      </w:r>
      <w:r>
        <w:rPr>
          <w:rFonts w:ascii="Tahoma" w:eastAsia="Times New Roman" w:hAnsi="Tahoma" w:cs="Tahoma" w:hint="cs"/>
          <w:sz w:val="24"/>
          <w:szCs w:val="24"/>
          <w:cs/>
        </w:rPr>
        <w:t>ในฐานะ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ผู้คุ้มครอง</w:t>
      </w:r>
      <w:r>
        <w:rPr>
          <w:rFonts w:ascii="Tahoma" w:eastAsia="Times New Roman" w:hAnsi="Tahoma" w:cs="Tahoma" w:hint="cs"/>
          <w:sz w:val="24"/>
          <w:szCs w:val="24"/>
          <w:cs/>
        </w:rPr>
        <w:t>บุตรธิดาของพวกเขาและสมาชิกในครอบครัวของ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พวก</w:t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>เธอ</w:t>
      </w:r>
      <w:r>
        <w:rPr>
          <w:rFonts w:ascii="Tahoma" w:eastAsia="Times New Roman" w:hAnsi="Tahoma" w:cs="Tahoma" w:hint="cs"/>
          <w:sz w:val="24"/>
          <w:szCs w:val="24"/>
          <w:cs/>
        </w:rPr>
        <w:t>ได้รับ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ความเสี่ยงอื่น ๆ</w:t>
      </w:r>
      <w:r>
        <w:rPr>
          <w:rFonts w:ascii="Tahoma" w:eastAsia="Times New Roman" w:hAnsi="Tahoma" w:cs="Tahoma" w:hint="cs"/>
          <w:sz w:val="24"/>
          <w:szCs w:val="24"/>
          <w:cs/>
        </w:rPr>
        <w:t>. ความ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รุนแรงต่อชีวิตมนุษย์ทั้งหมดเป็นสิ่งที่น่ากลัว แต่ความรุนแรงทางเพศ</w:t>
      </w:r>
      <w:r w:rsidR="00701E09">
        <w:rPr>
          <w:rFonts w:ascii="Tahoma" w:eastAsia="Times New Roman" w:hAnsi="Tahoma" w:cs="Tahoma" w:hint="cs"/>
          <w:sz w:val="24"/>
          <w:szCs w:val="24"/>
          <w:cs/>
        </w:rPr>
        <w:t>มุ่ง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ลด</w:t>
      </w:r>
      <w:r>
        <w:rPr>
          <w:rFonts w:ascii="Tahoma" w:eastAsia="Times New Roman" w:hAnsi="Tahoma" w:cs="Tahoma" w:hint="cs"/>
          <w:sz w:val="24"/>
          <w:szCs w:val="24"/>
          <w:cs/>
        </w:rPr>
        <w:t>คุณค่า</w:t>
      </w:r>
      <w:r w:rsidRPr="00FA5388">
        <w:rPr>
          <w:rFonts w:ascii="Tahoma" w:eastAsia="Times New Roman" w:hAnsi="Tahoma" w:cs="Tahoma" w:hint="cs"/>
          <w:sz w:val="24"/>
          <w:szCs w:val="24"/>
        </w:rPr>
        <w:t>,</w:t>
      </w:r>
      <w:r>
        <w:rPr>
          <w:rFonts w:ascii="Tahoma" w:eastAsia="Times New Roman" w:hAnsi="Tahoma" w:cs="Tahoma" w:hint="cs"/>
          <w:sz w:val="24"/>
          <w:szCs w:val="24"/>
          <w:cs/>
        </w:rPr>
        <w:t>ลดความเป็นมนุษย์,</w:t>
      </w:r>
      <w:r w:rsidR="00701E09">
        <w:rPr>
          <w:rFonts w:ascii="Tahoma" w:eastAsia="Times New Roman" w:hAnsi="Tahoma" w:cs="Tahoma" w:hint="cs"/>
          <w:sz w:val="24"/>
          <w:szCs w:val="24"/>
          <w:cs/>
        </w:rPr>
        <w:t>ทำลาย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กำลังใจ </w:t>
      </w:r>
      <w:r>
        <w:rPr>
          <w:rFonts w:ascii="Tahoma" w:eastAsia="Times New Roman" w:hAnsi="Tahoma" w:cs="Tahoma"/>
          <w:sz w:val="24"/>
          <w:szCs w:val="24"/>
          <w:cs/>
        </w:rPr>
        <w:t>–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ด้วยวิธีเฉพาะ. ผลที่ตาม</w:t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>มาทั้งด้านร่าง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กาย</w:t>
      </w:r>
      <w:r>
        <w:rPr>
          <w:rFonts w:ascii="Tahoma" w:eastAsia="Times New Roman" w:hAnsi="Tahoma" w:cs="Tahoma" w:hint="cs"/>
          <w:sz w:val="24"/>
          <w:szCs w:val="24"/>
          <w:cs/>
        </w:rPr>
        <w:t>และ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จิตใจ</w:t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 xml:space="preserve"> ที่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ลึก</w:t>
      </w:r>
      <w:r>
        <w:rPr>
          <w:rFonts w:ascii="Tahoma" w:eastAsia="Times New Roman" w:hAnsi="Tahoma" w:cs="Tahoma" w:hint="cs"/>
          <w:sz w:val="24"/>
          <w:szCs w:val="24"/>
          <w:cs/>
        </w:rPr>
        <w:t>ล้ำและ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ยาว</w:t>
      </w:r>
      <w:r w:rsidR="00701E09">
        <w:rPr>
          <w:rFonts w:ascii="Tahoma" w:eastAsia="Times New Roman" w:hAnsi="Tahoma" w:cs="Tahoma" w:hint="cs"/>
          <w:sz w:val="24"/>
          <w:szCs w:val="24"/>
          <w:cs/>
        </w:rPr>
        <w:t>นาน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"</w:t>
      </w:r>
    </w:p>
    <w:p w:rsidR="005C6E1F" w:rsidRDefault="005C6E1F" w:rsidP="00A71685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2236470" cy="2306320"/>
            <wp:effectExtent l="19050" t="0" r="0" b="0"/>
            <wp:docPr id="28" name="yui_3_5_1_1_1430125305874_972" descr="https://sp.yimg.com/ib/th?id=JN.y%2fAQlu6jvsv%2fpvXVP4wAs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0125305874_972" descr="https://sp.yimg.com/ib/th?id=JN.y%2fAQlu6jvsv%2fpvXVP4wAs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1F" w:rsidRDefault="005C6E1F" w:rsidP="00A71685">
      <w:pPr>
        <w:jc w:val="both"/>
        <w:rPr>
          <w:rFonts w:ascii="Tahoma" w:eastAsia="Times New Roman" w:hAnsi="Tahoma" w:cs="Tahoma"/>
          <w:sz w:val="24"/>
          <w:szCs w:val="24"/>
        </w:rPr>
      </w:pPr>
      <w:r w:rsidRPr="00FA5388">
        <w:rPr>
          <w:rFonts w:ascii="Tahoma" w:eastAsia="Times New Roman" w:hAnsi="Tahoma" w:cs="Tahoma" w:hint="cs"/>
          <w:sz w:val="24"/>
          <w:szCs w:val="24"/>
          <w:cs/>
        </w:rPr>
        <w:lastRenderedPageBreak/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เอก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อัครสมณทูตตั้งข้อสังเกตว่า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ปีที่ผ่านมานี้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>เรื่องนี้</w:t>
      </w:r>
      <w:r>
        <w:rPr>
          <w:rFonts w:ascii="Tahoma" w:eastAsia="Times New Roman" w:hAnsi="Tahoma" w:cs="Tahoma" w:hint="cs"/>
          <w:sz w:val="24"/>
          <w:szCs w:val="24"/>
          <w:cs/>
        </w:rPr>
        <w:t>โ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ดดเด่นสำหรับ "</w:t>
      </w:r>
      <w:r>
        <w:rPr>
          <w:rFonts w:ascii="Tahoma" w:eastAsia="Times New Roman" w:hAnsi="Tahoma" w:cs="Tahoma" w:hint="cs"/>
          <w:sz w:val="24"/>
          <w:szCs w:val="24"/>
          <w:cs/>
        </w:rPr>
        <w:t>ความโหดร้ายแบบ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ใหม่และต่อเนื่องที่เกี่ยวข้องกับควา</w:t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>มรุนแรงทางเพศในความขัดแย้งต่างๆโดย</w:t>
      </w:r>
      <w:r w:rsidR="00A71685" w:rsidRPr="00FA5388">
        <w:rPr>
          <w:rFonts w:ascii="Tahoma" w:eastAsia="Times New Roman" w:hAnsi="Tahoma" w:cs="Tahoma" w:hint="cs"/>
          <w:sz w:val="24"/>
          <w:szCs w:val="24"/>
          <w:cs/>
        </w:rPr>
        <w:t>กลุ่ม</w:t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 xml:space="preserve">ต่างๆ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เช่น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proofErr w:type="gramStart"/>
      <w:r w:rsidRPr="00FA5388">
        <w:rPr>
          <w:rFonts w:ascii="Tahoma" w:eastAsia="Times New Roman" w:hAnsi="Tahoma" w:cs="Tahoma" w:hint="cs"/>
          <w:sz w:val="24"/>
          <w:szCs w:val="24"/>
        </w:rPr>
        <w:t>Haram</w:t>
      </w:r>
      <w:proofErr w:type="spellEnd"/>
      <w:r w:rsidRPr="00FA5388">
        <w:rPr>
          <w:rFonts w:ascii="Tahoma" w:eastAsia="Times New Roman" w:hAnsi="Tahoma" w:cs="Tahoma" w:hint="cs"/>
          <w:sz w:val="24"/>
          <w:szCs w:val="24"/>
        </w:rPr>
        <w:t xml:space="preserve">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และที่เรียก</w:t>
      </w:r>
      <w:r>
        <w:rPr>
          <w:rFonts w:ascii="Tahoma" w:eastAsia="Times New Roman" w:hAnsi="Tahoma" w:cs="Tahoma" w:hint="cs"/>
          <w:sz w:val="24"/>
          <w:szCs w:val="24"/>
          <w:cs/>
        </w:rPr>
        <w:t>กัน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ว่า</w:t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รัฐอิสลามแห่งอิรักและอัลแชม (</w:t>
      </w:r>
      <w:r w:rsidRPr="00FA5388">
        <w:rPr>
          <w:rFonts w:ascii="Tahoma" w:eastAsia="Times New Roman" w:hAnsi="Tahoma" w:cs="Tahoma" w:hint="cs"/>
          <w:sz w:val="24"/>
          <w:szCs w:val="24"/>
        </w:rPr>
        <w:t>ISIS)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นอกจากนี้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บางคน</w:t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>มุ่ง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โจมตีผู้หญิงและเด็กผู้หญิง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เพราะ</w:t>
      </w:r>
      <w:r>
        <w:rPr>
          <w:rFonts w:ascii="Tahoma" w:eastAsia="Times New Roman" w:hAnsi="Tahoma" w:cs="Tahoma" w:hint="cs"/>
          <w:sz w:val="24"/>
          <w:szCs w:val="24"/>
          <w:cs/>
        </w:rPr>
        <w:t>พวกเขายืนยัน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ความเชื่อ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proofErr w:type="gramEnd"/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แม้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ปัจจุบัน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จะเป็นความกังวลอย่างมากสำหรับคริส</w:t>
      </w:r>
      <w:r>
        <w:rPr>
          <w:rFonts w:ascii="Tahoma" w:eastAsia="Times New Roman" w:hAnsi="Tahoma" w:cs="Tahoma" w:hint="cs"/>
          <w:sz w:val="24"/>
          <w:szCs w:val="24"/>
          <w:cs/>
        </w:rPr>
        <w:t>ตชน, แน่นอน นี่</w:t>
      </w:r>
      <w:r w:rsidR="00701E09">
        <w:rPr>
          <w:rFonts w:ascii="Tahoma" w:eastAsia="Times New Roman" w:hAnsi="Tahoma" w:cs="Tahoma" w:hint="cs"/>
          <w:sz w:val="24"/>
          <w:szCs w:val="24"/>
          <w:cs/>
        </w:rPr>
        <w:t>เป็นเรื่อง</w:t>
      </w:r>
      <w:r>
        <w:rPr>
          <w:rFonts w:ascii="Tahoma" w:eastAsia="Times New Roman" w:hAnsi="Tahoma" w:cs="Tahoma" w:hint="cs"/>
          <w:sz w:val="24"/>
          <w:szCs w:val="24"/>
          <w:cs/>
        </w:rPr>
        <w:t>ของธรรมชาติมนุษย์,</w:t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>ที่</w:t>
      </w:r>
      <w:r>
        <w:rPr>
          <w:rFonts w:ascii="Tahoma" w:eastAsia="Times New Roman" w:hAnsi="Tahoma" w:cs="Tahoma" w:hint="cs"/>
          <w:sz w:val="24"/>
          <w:szCs w:val="24"/>
          <w:cs/>
        </w:rPr>
        <w:t>ข้ามศาสนาและวัฒนธรรมทั้งหมด,</w:t>
      </w:r>
      <w:r w:rsidR="00A71685" w:rsidRPr="00FA5388">
        <w:rPr>
          <w:rFonts w:ascii="Tahoma" w:eastAsia="Times New Roman" w:hAnsi="Tahoma" w:cs="Tahoma" w:hint="cs"/>
          <w:sz w:val="24"/>
          <w:szCs w:val="24"/>
          <w:cs/>
        </w:rPr>
        <w:t>ขอ</w:t>
      </w:r>
      <w:r>
        <w:rPr>
          <w:rFonts w:ascii="Tahoma" w:eastAsia="Times New Roman" w:hAnsi="Tahoma" w:cs="Tahoma" w:hint="cs"/>
          <w:sz w:val="24"/>
          <w:szCs w:val="24"/>
          <w:cs/>
        </w:rPr>
        <w:t>ศาสนิกของทุกศาสนาและทุก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รัฐบาล</w:t>
      </w:r>
      <w:r>
        <w:rPr>
          <w:rFonts w:ascii="Tahoma" w:eastAsia="Times New Roman" w:hAnsi="Tahoma" w:cs="Tahoma" w:hint="cs"/>
          <w:sz w:val="24"/>
          <w:szCs w:val="24"/>
          <w:cs/>
        </w:rPr>
        <w:t>ร</w:t>
      </w:r>
      <w:r w:rsidR="00701E09">
        <w:rPr>
          <w:rFonts w:ascii="Tahoma" w:eastAsia="Times New Roman" w:hAnsi="Tahoma" w:cs="Tahoma" w:hint="cs"/>
          <w:sz w:val="24"/>
          <w:szCs w:val="24"/>
          <w:cs/>
        </w:rPr>
        <w:t>่</w:t>
      </w:r>
      <w:r>
        <w:rPr>
          <w:rFonts w:ascii="Tahoma" w:eastAsia="Times New Roman" w:hAnsi="Tahoma" w:cs="Tahoma" w:hint="cs"/>
          <w:sz w:val="24"/>
          <w:szCs w:val="24"/>
          <w:cs/>
        </w:rPr>
        <w:t>วมกัน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ประณามและ</w:t>
      </w:r>
      <w:r>
        <w:rPr>
          <w:rFonts w:ascii="Tahoma" w:eastAsia="Times New Roman" w:hAnsi="Tahoma" w:cs="Tahoma" w:hint="cs"/>
          <w:sz w:val="24"/>
          <w:szCs w:val="24"/>
          <w:cs/>
        </w:rPr>
        <w:t>ประจัญ</w:t>
      </w:r>
      <w:r w:rsidR="00701E09">
        <w:rPr>
          <w:rFonts w:ascii="Tahoma" w:eastAsia="Times New Roman" w:hAnsi="Tahoma" w:cs="Tahoma" w:hint="cs"/>
          <w:sz w:val="24"/>
          <w:szCs w:val="24"/>
          <w:cs/>
        </w:rPr>
        <w:t xml:space="preserve">หน้า 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กับการกระทำชั่วร้ายดังกล่าว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และ</w:t>
      </w:r>
      <w:r>
        <w:rPr>
          <w:rFonts w:ascii="Tahoma" w:eastAsia="Times New Roman" w:hAnsi="Tahoma" w:cs="Tahoma" w:hint="cs"/>
          <w:sz w:val="24"/>
          <w:szCs w:val="24"/>
          <w:cs/>
        </w:rPr>
        <w:t>มุ่งหน้าปกป้องคนที่ถูกคุกคาม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"</w:t>
      </w:r>
    </w:p>
    <w:p w:rsidR="005C6E1F" w:rsidRDefault="005C6E1F" w:rsidP="00A71685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888740" cy="2766348"/>
            <wp:effectExtent l="19050" t="0" r="0" b="0"/>
            <wp:docPr id="13" name="Picture 13" descr="https://encrypted-tbn0.gstatic.com/images?q=tbn:ANd9GcRJf-a4Pkl0NwYWBhweUYQlzx-hIMuxqtCIIwrLCcyBfMpXgRZb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RJf-a4Pkl0NwYWBhweUYQlzx-hIMuxqtCIIwrLCcyBfMpXgRZbr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76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1F" w:rsidRDefault="005C6E1F" w:rsidP="00A71685">
      <w:pPr>
        <w:jc w:val="both"/>
        <w:rPr>
          <w:rFonts w:ascii="Tahoma" w:eastAsia="Times New Roman" w:hAnsi="Tahoma" w:cs="Tahoma"/>
          <w:sz w:val="24"/>
          <w:szCs w:val="24"/>
        </w:rPr>
      </w:pPr>
      <w:r w:rsidRPr="00FA5388">
        <w:rPr>
          <w:rFonts w:ascii="Tahoma" w:eastAsia="Times New Roman" w:hAnsi="Tahoma" w:cs="Tahoma" w:hint="cs"/>
          <w:sz w:val="24"/>
          <w:szCs w:val="24"/>
          <w:cs/>
        </w:rPr>
        <w:br/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 xml:space="preserve">       "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ดูเหมือนว่า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ในหลายปีที่ผ่านมา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เกิด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จิตสำนึก</w:t>
      </w:r>
      <w:r>
        <w:rPr>
          <w:rFonts w:ascii="Tahoma" w:eastAsia="Times New Roman" w:hAnsi="Tahoma" w:cs="Tahoma" w:hint="cs"/>
          <w:sz w:val="24"/>
          <w:szCs w:val="24"/>
          <w:cs/>
        </w:rPr>
        <w:t>นานาชาติ</w:t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>ใน</w:t>
      </w:r>
      <w:r>
        <w:rPr>
          <w:rFonts w:ascii="Tahoma" w:eastAsia="Times New Roman" w:hAnsi="Tahoma" w:cs="Tahoma" w:hint="cs"/>
          <w:sz w:val="24"/>
          <w:szCs w:val="24"/>
          <w:cs/>
        </w:rPr>
        <w:t>การแพร่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การค้ามนุษย์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และ</w:t>
      </w:r>
      <w:r>
        <w:rPr>
          <w:rFonts w:ascii="Tahoma" w:eastAsia="Times New Roman" w:hAnsi="Tahoma" w:cs="Tahoma" w:hint="cs"/>
          <w:sz w:val="24"/>
          <w:szCs w:val="24"/>
          <w:cs/>
        </w:rPr>
        <w:t>มี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การตอบสนอง</w:t>
      </w:r>
      <w:r>
        <w:rPr>
          <w:rFonts w:ascii="Tahoma" w:eastAsia="Times New Roman" w:hAnsi="Tahoma" w:cs="Tahoma" w:hint="cs"/>
          <w:sz w:val="24"/>
          <w:szCs w:val="24"/>
          <w:cs/>
        </w:rPr>
        <w:t>ต่อเรื่องนี้เ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พิ่มขึ้น"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 xml:space="preserve">“หวังว่า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จะมี</w:t>
      </w:r>
      <w:r w:rsidR="00A71685">
        <w:rPr>
          <w:rFonts w:ascii="Tahoma" w:eastAsia="Times New Roman" w:hAnsi="Tahoma" w:cs="Tahoma" w:hint="cs"/>
          <w:sz w:val="24"/>
          <w:szCs w:val="24"/>
          <w:cs/>
        </w:rPr>
        <w:t>ความ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ชื่นชมมากขึ้น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เกี่ยวกับสิ่งที่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สมเด็จ</w:t>
      </w:r>
      <w:r>
        <w:rPr>
          <w:rFonts w:ascii="Tahoma" w:eastAsia="Times New Roman" w:hAnsi="Tahoma" w:cs="Tahoma" w:hint="cs"/>
          <w:sz w:val="24"/>
          <w:szCs w:val="24"/>
          <w:cs/>
        </w:rPr>
        <w:t>พระสันตะปา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ปาฟรานซิส</w:t>
      </w:r>
      <w:r>
        <w:rPr>
          <w:rFonts w:ascii="Tahoma" w:eastAsia="Times New Roman" w:hAnsi="Tahoma" w:cs="Tahoma" w:hint="cs"/>
          <w:sz w:val="24"/>
          <w:szCs w:val="24"/>
          <w:cs/>
        </w:rPr>
        <w:t>ทรง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เรียกว่า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“</w:t>
      </w:r>
      <w:r w:rsidR="00CB6EDB">
        <w:rPr>
          <w:rFonts w:ascii="Tahoma" w:eastAsia="Times New Roman" w:hAnsi="Tahoma" w:cs="Tahoma" w:hint="cs"/>
          <w:sz w:val="24"/>
          <w:szCs w:val="24"/>
          <w:cs/>
        </w:rPr>
        <w:t>ความ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บาดเจ็บ</w:t>
      </w:r>
      <w:r>
        <w:rPr>
          <w:rFonts w:ascii="Tahoma" w:eastAsia="Times New Roman" w:hAnsi="Tahoma" w:cs="Tahoma" w:hint="cs"/>
          <w:sz w:val="24"/>
          <w:szCs w:val="24"/>
          <w:cs/>
        </w:rPr>
        <w:t>”,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ส่งผลกระทบต่อ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“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ทั้งร่างกายและจิตวิญญาณ</w:t>
      </w:r>
      <w:proofErr w:type="gramStart"/>
      <w:r w:rsidRPr="00FA5388">
        <w:rPr>
          <w:rFonts w:ascii="Tahoma" w:eastAsia="Times New Roman" w:hAnsi="Tahoma" w:cs="Tahoma" w:hint="cs"/>
          <w:sz w:val="24"/>
          <w:szCs w:val="24"/>
        </w:rPr>
        <w:t>'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ที่ถือว่า</w:t>
      </w:r>
      <w:r w:rsidR="00CB6EDB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การข่มขืนเป็นเครื่องมือของสงคราม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proofErr w:type="gramEnd"/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การปรับ</w:t>
      </w:r>
      <w:r w:rsidR="00CB6EDB">
        <w:rPr>
          <w:rFonts w:ascii="Tahoma" w:eastAsia="Times New Roman" w:hAnsi="Tahoma" w:cs="Tahoma" w:hint="cs"/>
          <w:sz w:val="24"/>
          <w:szCs w:val="24"/>
          <w:cs/>
        </w:rPr>
        <w:t>ใช้ข้อ</w:t>
      </w:r>
      <w:r>
        <w:rPr>
          <w:rFonts w:ascii="Tahoma" w:eastAsia="Times New Roman" w:hAnsi="Tahoma" w:cs="Tahoma" w:hint="cs"/>
          <w:sz w:val="24"/>
          <w:szCs w:val="24"/>
          <w:cs/>
        </w:rPr>
        <w:t>สังเกตของสมเด็จพระสันตะปาปา</w:t>
      </w:r>
      <w:r w:rsidR="00CB6EDB">
        <w:rPr>
          <w:rFonts w:ascii="Tahoma" w:eastAsia="Times New Roman" w:hAnsi="Tahoma" w:cs="Tahoma" w:hint="cs"/>
          <w:sz w:val="24"/>
          <w:szCs w:val="24"/>
          <w:cs/>
        </w:rPr>
        <w:t>กับ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สอง</w:t>
      </w:r>
      <w:r>
        <w:rPr>
          <w:rFonts w:ascii="Tahoma" w:eastAsia="Times New Roman" w:hAnsi="Tahoma" w:cs="Tahoma" w:hint="cs"/>
          <w:sz w:val="24"/>
          <w:szCs w:val="24"/>
          <w:cs/>
        </w:rPr>
        <w:t>ประเด็นใน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ตลาดหุ้นเป็น</w:t>
      </w:r>
      <w:r>
        <w:rPr>
          <w:rFonts w:ascii="Tahoma" w:eastAsia="Times New Roman" w:hAnsi="Tahoma" w:cs="Tahoma" w:hint="cs"/>
          <w:sz w:val="24"/>
          <w:szCs w:val="24"/>
          <w:cs/>
        </w:rPr>
        <w:t>การพาดหัว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ข่าว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ขณะที่</w:t>
      </w:r>
      <w:r>
        <w:rPr>
          <w:rFonts w:ascii="Tahoma" w:eastAsia="Times New Roman" w:hAnsi="Tahoma" w:cs="Tahoma" w:hint="cs"/>
          <w:sz w:val="24"/>
          <w:szCs w:val="24"/>
          <w:cs/>
        </w:rPr>
        <w:t>ไม่ช่วย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ผู้หญิงหลายร้อยหรือหลายพัน</w:t>
      </w:r>
      <w:r>
        <w:rPr>
          <w:rFonts w:ascii="Tahoma" w:eastAsia="Times New Roman" w:hAnsi="Tahoma" w:cs="Tahoma" w:hint="cs"/>
          <w:sz w:val="24"/>
          <w:szCs w:val="24"/>
          <w:cs/>
        </w:rPr>
        <w:t>คนที่ถูกละเมิด</w:t>
      </w:r>
      <w:r w:rsidR="00CB6EDB">
        <w:rPr>
          <w:rFonts w:ascii="Tahoma" w:eastAsia="Times New Roman" w:hAnsi="Tahoma" w:cs="Tahoma" w:hint="cs"/>
          <w:sz w:val="24"/>
          <w:szCs w:val="24"/>
          <w:cs/>
        </w:rPr>
        <w:t>เลย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"</w:t>
      </w:r>
    </w:p>
    <w:p w:rsidR="005C6E1F" w:rsidRDefault="005C6E1F" w:rsidP="00A71685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5C6E1F" w:rsidRDefault="005C6E1F" w:rsidP="00CB6EDB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2964815" cy="3745230"/>
            <wp:effectExtent l="19050" t="0" r="6985" b="0"/>
            <wp:docPr id="16" name="irc_mi" descr="http://www.posterwomen.org/Posterwomen/wp-content/uploads/2011/04/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sterwomen.org/Posterwomen/wp-content/uploads/2011/04/00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1F" w:rsidRDefault="005C6E1F" w:rsidP="00A71685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5C6E1F" w:rsidRDefault="005C6E1F" w:rsidP="00A71685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5C6E1F" w:rsidRDefault="005C6E1F" w:rsidP="00A71685">
      <w:pPr>
        <w:jc w:val="both"/>
        <w:rPr>
          <w:rFonts w:ascii="Tahoma" w:eastAsia="Times New Roman" w:hAnsi="Tahoma" w:cs="Tahoma"/>
          <w:sz w:val="24"/>
          <w:szCs w:val="24"/>
        </w:rPr>
      </w:pPr>
      <w:r w:rsidRPr="00FA5388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ดังนั้น ผู้แทนสันตะปาปา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สนับสนุนกระบวนการที่ระบุไว้</w:t>
      </w:r>
      <w:r w:rsidR="00CB6EDB">
        <w:rPr>
          <w:rFonts w:ascii="Tahoma" w:eastAsia="Times New Roman" w:hAnsi="Tahoma" w:cs="Tahoma" w:hint="cs"/>
          <w:sz w:val="24"/>
          <w:szCs w:val="24"/>
          <w:cs/>
        </w:rPr>
        <w:t>ต่อเนื่อง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ในรายงาน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ที่</w:t>
      </w:r>
      <w:r w:rsidR="00CB6EDB">
        <w:rPr>
          <w:rFonts w:ascii="Tahoma" w:eastAsia="Times New Roman" w:hAnsi="Tahoma" w:cs="Tahoma" w:hint="cs"/>
          <w:sz w:val="24"/>
          <w:szCs w:val="24"/>
          <w:cs/>
        </w:rPr>
        <w:t>จัดทำ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โดยเลขาธิการ</w:t>
      </w:r>
      <w:r>
        <w:rPr>
          <w:rFonts w:ascii="Tahoma" w:eastAsia="Times New Roman" w:hAnsi="Tahoma" w:cs="Tahoma" w:hint="cs"/>
          <w:sz w:val="24"/>
          <w:szCs w:val="24"/>
          <w:cs/>
        </w:rPr>
        <w:t>นครรัฐ,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เป็นสิ่งจำเป็น</w:t>
      </w:r>
      <w:r w:rsidR="00CB6EDB">
        <w:rPr>
          <w:rFonts w:ascii="Tahoma" w:eastAsia="Times New Roman" w:hAnsi="Tahoma" w:cs="Tahoma" w:hint="cs"/>
          <w:sz w:val="24"/>
          <w:szCs w:val="24"/>
          <w:cs/>
        </w:rPr>
        <w:t>ในการ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สร้างความมั่นใจใน</w:t>
      </w:r>
      <w:r>
        <w:rPr>
          <w:rFonts w:ascii="Tahoma" w:eastAsia="Times New Roman" w:hAnsi="Tahoma" w:cs="Tahoma" w:hint="cs"/>
          <w:sz w:val="24"/>
          <w:szCs w:val="24"/>
          <w:cs/>
        </w:rPr>
        <w:t>เรื่อง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ความยุติธรรม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ให้กับผู้หญิง</w:t>
      </w:r>
      <w:r>
        <w:rPr>
          <w:rFonts w:ascii="Tahoma" w:eastAsia="Times New Roman" w:hAnsi="Tahoma" w:cs="Tahoma" w:hint="cs"/>
          <w:sz w:val="24"/>
          <w:szCs w:val="24"/>
          <w:cs/>
        </w:rPr>
        <w:t>ที่ถูก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ทำร้ายในความขัดแย้ง: การตรวจสอบที่มีประสิทธิภาพและ</w:t>
      </w:r>
      <w:r>
        <w:rPr>
          <w:rFonts w:ascii="Tahoma" w:eastAsia="Times New Roman" w:hAnsi="Tahoma" w:cs="Tahoma" w:hint="cs"/>
          <w:sz w:val="24"/>
          <w:szCs w:val="24"/>
          <w:cs/>
        </w:rPr>
        <w:t>การจัดทำ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เอกสาร</w:t>
      </w:r>
      <w:proofErr w:type="gramStart"/>
      <w:r w:rsidRPr="00FA5388">
        <w:rPr>
          <w:rFonts w:ascii="Tahoma" w:eastAsia="Times New Roman" w:hAnsi="Tahoma" w:cs="Tahoma" w:hint="cs"/>
          <w:sz w:val="24"/>
          <w:szCs w:val="24"/>
        </w:rPr>
        <w:t>;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การฟ้องร้อง</w:t>
      </w:r>
      <w:r>
        <w:rPr>
          <w:rFonts w:ascii="Tahoma" w:eastAsia="Times New Roman" w:hAnsi="Tahoma" w:cs="Tahoma" w:hint="cs"/>
          <w:sz w:val="24"/>
          <w:szCs w:val="24"/>
          <w:cs/>
        </w:rPr>
        <w:t>คดี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ที่สอดคล้องกันและเข้ม</w:t>
      </w:r>
      <w:r w:rsidR="00CB6EDB">
        <w:rPr>
          <w:rFonts w:ascii="Tahoma" w:eastAsia="Times New Roman" w:hAnsi="Tahoma" w:cs="Tahoma" w:hint="cs"/>
          <w:sz w:val="24"/>
          <w:szCs w:val="24"/>
          <w:cs/>
        </w:rPr>
        <w:t>ข้น</w:t>
      </w:r>
      <w:r w:rsidRPr="00FA5388">
        <w:rPr>
          <w:rFonts w:ascii="Tahoma" w:eastAsia="Times New Roman" w:hAnsi="Tahoma" w:cs="Tahoma" w:hint="cs"/>
          <w:sz w:val="24"/>
          <w:szCs w:val="24"/>
        </w:rPr>
        <w:t>;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และการตรวจสอบอย่างต่อเนื่องและความรับผิดชอบเกี่ยวกับรากเหง้าของความรุนแรงทางเพศและอื่น ๆ ที่อยู่ในความขัดแย้ง</w:t>
      </w:r>
      <w:r>
        <w:rPr>
          <w:rFonts w:ascii="Tahoma" w:eastAsia="Times New Roman" w:hAnsi="Tahoma" w:cs="Tahoma" w:hint="cs"/>
          <w:sz w:val="24"/>
          <w:szCs w:val="24"/>
          <w:cs/>
        </w:rPr>
        <w:t>ที่ใช้อาวุธ.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"เรา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สนับสนุนความพยายามที่จะนำกฎหมายที่เพียงพอ</w:t>
      </w:r>
      <w:r>
        <w:rPr>
          <w:rFonts w:ascii="Tahoma" w:eastAsia="Times New Roman" w:hAnsi="Tahoma" w:cs="Tahoma" w:hint="cs"/>
          <w:sz w:val="24"/>
          <w:szCs w:val="24"/>
          <w:cs/>
        </w:rPr>
        <w:t>มาใช้</w:t>
      </w:r>
      <w:r w:rsidRPr="00FA5388">
        <w:rPr>
          <w:rFonts w:ascii="Tahoma" w:eastAsia="Times New Roman" w:hAnsi="Tahoma" w:cs="Tahoma" w:hint="cs"/>
          <w:sz w:val="24"/>
          <w:szCs w:val="24"/>
        </w:rPr>
        <w:t>,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การบริการทางการแพทย์และ</w:t>
      </w:r>
      <w:r w:rsidR="00CB6EDB">
        <w:rPr>
          <w:rFonts w:ascii="Tahoma" w:eastAsia="Times New Roman" w:hAnsi="Tahoma" w:cs="Tahoma" w:hint="cs"/>
          <w:sz w:val="24"/>
          <w:szCs w:val="24"/>
          <w:cs/>
        </w:rPr>
        <w:t>ทาง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สังคมให้กับผู้หญิง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โด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ยเฉพาะอย่างยิ่ง</w:t>
      </w:r>
      <w:r>
        <w:rPr>
          <w:rFonts w:ascii="Tahoma" w:eastAsia="Times New Roman" w:hAnsi="Tahoma" w:cs="Tahoma" w:hint="cs"/>
          <w:sz w:val="24"/>
          <w:szCs w:val="24"/>
          <w:cs/>
        </w:rPr>
        <w:t>หญิงที่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ได้รับผลกระทบ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จากพยานและ</w:t>
      </w:r>
      <w:r w:rsidR="00CB6EDB">
        <w:rPr>
          <w:rFonts w:ascii="Tahoma" w:eastAsia="Times New Roman" w:hAnsi="Tahoma" w:cs="Tahoma" w:hint="cs"/>
          <w:sz w:val="24"/>
          <w:szCs w:val="24"/>
          <w:cs/>
        </w:rPr>
        <w:t>เหยื่อที่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รอดชีวิต</w:t>
      </w:r>
      <w:proofErr w:type="gramStart"/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และสมาชิกในครอบครัวของพวกเขา</w:t>
      </w:r>
      <w:r>
        <w:rPr>
          <w:rFonts w:ascii="Tahoma" w:eastAsia="Times New Roman" w:hAnsi="Tahoma" w:cs="Tahoma" w:hint="cs"/>
          <w:sz w:val="24"/>
          <w:szCs w:val="24"/>
          <w:cs/>
        </w:rPr>
        <w:t>.เนื่องจาก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การ</w:t>
      </w:r>
      <w:r>
        <w:rPr>
          <w:rFonts w:ascii="Tahoma" w:eastAsia="Times New Roman" w:hAnsi="Tahoma" w:cs="Tahoma" w:hint="cs"/>
          <w:sz w:val="24"/>
          <w:szCs w:val="24"/>
          <w:cs/>
        </w:rPr>
        <w:t>มีอยู่ใน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ท้องถิ่นถาวรของ</w:t>
      </w:r>
      <w:r>
        <w:rPr>
          <w:rFonts w:ascii="Tahoma" w:eastAsia="Times New Roman" w:hAnsi="Tahoma" w:cs="Tahoma" w:hint="cs"/>
          <w:sz w:val="24"/>
          <w:szCs w:val="24"/>
          <w:cs/>
        </w:rPr>
        <w:t>พระศาสนจักร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คาทอลิกในพื้นที่ของโลก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ที่ได้รับผลกระทบมากที่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สุดจากภัยพิบัติ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ซึ่งเป็นเครือข่ายและหน่วยงานของสถ</w:t>
      </w:r>
      <w:r w:rsidRPr="00FA5388">
        <w:rPr>
          <w:rFonts w:ascii="Cambria Math" w:eastAsia="Times New Roman" w:hAnsi="Cambria Math" w:cs="Cambria Math" w:hint="cs"/>
          <w:sz w:val="24"/>
          <w:szCs w:val="24"/>
          <w:cs/>
        </w:rPr>
        <w:t>​​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าบันคาทอลิก</w:t>
      </w:r>
      <w:r>
        <w:rPr>
          <w:rFonts w:ascii="Tahoma" w:eastAsia="Times New Roman" w:hAnsi="Tahoma" w:cs="Tahoma" w:hint="cs"/>
          <w:sz w:val="24"/>
          <w:szCs w:val="24"/>
          <w:cs/>
        </w:rPr>
        <w:t>ที่ตอบสนอง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อย่างรวดเร็วและมีประสิทธิภาพเพื่อรับมือกับผลของความรุนแรงในความขัดแย้ง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จากการใช้อาวุธ. </w:t>
      </w:r>
    </w:p>
    <w:p w:rsidR="005C6E1F" w:rsidRDefault="005C6E1F" w:rsidP="00A71685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888740" cy="2044040"/>
            <wp:effectExtent l="19050" t="0" r="0" b="0"/>
            <wp:docPr id="19" name="irc_mi" descr="http://www.swc-cfc.gc.ca/images/vaw-vff/gender_violence_1200x630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c-cfc.gc.ca/images/vaw-vff/gender_violence_1200x630_e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0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1F" w:rsidRDefault="005C6E1F" w:rsidP="00A71685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 xml:space="preserve">         อย่างไรก็ตาม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เป็นความ</w:t>
      </w:r>
      <w:r>
        <w:rPr>
          <w:rFonts w:ascii="Tahoma" w:eastAsia="Times New Roman" w:hAnsi="Tahoma" w:cs="Tahoma" w:hint="cs"/>
          <w:sz w:val="24"/>
          <w:szCs w:val="24"/>
          <w:cs/>
        </w:rPr>
        <w:t>เศร้า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เสมอ</w:t>
      </w:r>
      <w:r w:rsidR="00CB6EDB">
        <w:rPr>
          <w:rFonts w:ascii="Tahoma" w:eastAsia="Times New Roman" w:hAnsi="Tahoma" w:cs="Tahoma" w:hint="cs"/>
          <w:sz w:val="24"/>
          <w:szCs w:val="24"/>
          <w:cs/>
        </w:rPr>
        <w:t xml:space="preserve"> ที่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ส่งเสริมการทำแท้งเด็กในครรภ์</w:t>
      </w:r>
      <w:r w:rsidR="00CB6EDB">
        <w:rPr>
          <w:rFonts w:ascii="Tahoma" w:eastAsia="Times New Roman" w:hAnsi="Tahoma" w:cs="Tahoma" w:hint="cs"/>
          <w:sz w:val="24"/>
          <w:szCs w:val="24"/>
          <w:cs/>
        </w:rPr>
        <w:t xml:space="preserve"> ซึ่ง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เป็นส่วนหนึ่ง ของ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“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การรักษา</w:t>
      </w:r>
      <w:r>
        <w:rPr>
          <w:rFonts w:ascii="Tahoma" w:eastAsia="Times New Roman" w:hAnsi="Tahoma" w:cs="Tahoma" w:hint="cs"/>
          <w:sz w:val="24"/>
          <w:szCs w:val="24"/>
          <w:cs/>
        </w:rPr>
        <w:t>”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หรือการตอบสนองต่อการ</w:t>
      </w:r>
      <w:r>
        <w:rPr>
          <w:rFonts w:ascii="Tahoma" w:eastAsia="Times New Roman" w:hAnsi="Tahoma" w:cs="Tahoma" w:hint="cs"/>
          <w:sz w:val="24"/>
          <w:szCs w:val="24"/>
          <w:cs/>
        </w:rPr>
        <w:t>ทำร้าย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แม่ของพวกเขา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สิ่งนี้ขัดกับ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ความสงบสุขและ</w:t>
      </w:r>
      <w:r>
        <w:rPr>
          <w:rFonts w:ascii="Tahoma" w:eastAsia="Times New Roman" w:hAnsi="Tahoma" w:cs="Tahoma" w:hint="cs"/>
          <w:sz w:val="24"/>
          <w:szCs w:val="24"/>
          <w:cs/>
        </w:rPr>
        <w:t>พันธ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กิจการรักษาความ</w:t>
      </w:r>
      <w:r>
        <w:rPr>
          <w:rFonts w:ascii="Tahoma" w:eastAsia="Times New Roman" w:hAnsi="Tahoma" w:cs="Tahoma" w:hint="cs"/>
          <w:sz w:val="24"/>
          <w:szCs w:val="24"/>
          <w:cs/>
        </w:rPr>
        <w:t>มั่นคง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ของ</w:t>
      </w:r>
      <w:r>
        <w:rPr>
          <w:rFonts w:ascii="Tahoma" w:eastAsia="Times New Roman" w:hAnsi="Tahoma" w:cs="Tahoma" w:hint="cs"/>
          <w:sz w:val="24"/>
          <w:szCs w:val="24"/>
          <w:cs/>
        </w:rPr>
        <w:t>องค์กร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สหประชาชาติ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และนำเสนอเพื่อตอบสนองการใช้ความรุนแรง</w:t>
      </w:r>
      <w:r>
        <w:rPr>
          <w:rFonts w:ascii="Tahoma" w:eastAsia="Times New Roman" w:hAnsi="Tahoma" w:cs="Tahoma" w:hint="cs"/>
          <w:sz w:val="24"/>
          <w:szCs w:val="24"/>
          <w:cs/>
        </w:rPr>
        <w:t>ที่เพิ่มขึ้น”</w:t>
      </w:r>
    </w:p>
    <w:p w:rsidR="005C6E1F" w:rsidRDefault="005C6E1F" w:rsidP="00A71685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888740" cy="2924737"/>
            <wp:effectExtent l="19050" t="0" r="0" b="0"/>
            <wp:docPr id="22" name="irc_mi" descr="http://image.slidesharecdn.com/2muhammadandsania-140818044613-phpapp01/95/a12-muhammad-irfan-sania-amin-psychosocial-intervention-to-map-and-address-psychological-problems-of-lower-income-children-and-women-an-empirical-model-10-638.jpg?cb=140835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2muhammadandsania-140818044613-phpapp01/95/a12-muhammad-irfan-sania-amin-psychosocial-intervention-to-map-and-address-psychological-problems-of-lower-income-children-and-women-an-empirical-model-10-638.jpg?cb=14083553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92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1F" w:rsidRDefault="005C6E1F" w:rsidP="00A71685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2715F9" w:rsidRDefault="005C6E1F" w:rsidP="00A71685">
      <w:pPr>
        <w:jc w:val="both"/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พระอัครสังฆราช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proofErr w:type="gramStart"/>
      <w:r w:rsidRPr="00FA5388">
        <w:rPr>
          <w:rFonts w:ascii="Tahoma" w:eastAsia="Times New Roman" w:hAnsi="Tahoma" w:cs="Tahoma" w:hint="cs"/>
          <w:sz w:val="24"/>
          <w:szCs w:val="24"/>
        </w:rPr>
        <w:t>Auza</w:t>
      </w:r>
      <w:proofErr w:type="spellEnd"/>
      <w:r w:rsidRPr="00FA5388">
        <w:rPr>
          <w:rFonts w:ascii="Tahoma" w:eastAsia="Times New Roman" w:hAnsi="Tahoma" w:cs="Tahoma" w:hint="cs"/>
          <w:sz w:val="24"/>
          <w:szCs w:val="24"/>
        </w:rPr>
        <w:t xml:space="preserve">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สรุปว่า "ตั้งข้อสังเกตหลายครั้ง</w:t>
      </w:r>
      <w:r>
        <w:rPr>
          <w:rFonts w:ascii="Tahoma" w:eastAsia="Times New Roman" w:hAnsi="Tahoma" w:cs="Tahoma" w:hint="cs"/>
          <w:sz w:val="24"/>
          <w:szCs w:val="24"/>
          <w:cs/>
        </w:rPr>
        <w:t>ในหน่วยงานนี้, และ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เป็นความจริงที่ว่า ผู้หญิง</w:t>
      </w:r>
      <w:r>
        <w:rPr>
          <w:rFonts w:ascii="Tahoma" w:eastAsia="Times New Roman" w:hAnsi="Tahoma" w:cs="Tahoma" w:hint="cs"/>
          <w:sz w:val="24"/>
          <w:szCs w:val="24"/>
          <w:cs/>
        </w:rPr>
        <w:t>ไม่เป็นเพียง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เหยื่อ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แต่เป็น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ตัวแทน</w:t>
      </w:r>
      <w:r>
        <w:rPr>
          <w:rFonts w:ascii="Tahoma" w:eastAsia="Times New Roman" w:hAnsi="Tahoma" w:cs="Tahoma" w:hint="cs"/>
          <w:sz w:val="24"/>
          <w:szCs w:val="24"/>
          <w:cs/>
        </w:rPr>
        <w:t>และผู้มีส่วนร่วมที่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จำเป็น</w:t>
      </w:r>
      <w:r w:rsidR="00B27B3B">
        <w:rPr>
          <w:rFonts w:ascii="Tahoma" w:eastAsia="Times New Roman" w:hAnsi="Tahoma" w:cs="Tahoma" w:hint="cs"/>
          <w:sz w:val="24"/>
          <w:szCs w:val="24"/>
          <w:cs/>
        </w:rPr>
        <w:t xml:space="preserve"> ใน</w:t>
      </w:r>
      <w:r>
        <w:rPr>
          <w:rFonts w:ascii="Tahoma" w:eastAsia="Times New Roman" w:hAnsi="Tahoma" w:cs="Tahoma" w:hint="cs"/>
          <w:sz w:val="24"/>
          <w:szCs w:val="24"/>
          <w:cs/>
        </w:rPr>
        <w:t>งานป้องกันและแก้ไขปัญหา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ความขัดแย้ง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ปราศจากผู้มีส่วน</w:t>
      </w:r>
      <w:r w:rsidR="00B27B3B">
        <w:rPr>
          <w:rFonts w:ascii="Tahoma" w:eastAsia="Times New Roman" w:hAnsi="Tahoma" w:cs="Tahoma" w:hint="cs"/>
          <w:sz w:val="24"/>
          <w:szCs w:val="24"/>
          <w:cs/>
        </w:rPr>
        <w:t>ได้เสีย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รัฐบาล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ผู้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เจรจาแล</w:t>
      </w:r>
      <w:r>
        <w:rPr>
          <w:rFonts w:ascii="Tahoma" w:eastAsia="Times New Roman" w:hAnsi="Tahoma" w:cs="Tahoma" w:hint="cs"/>
          <w:sz w:val="24"/>
          <w:szCs w:val="24"/>
          <w:cs/>
        </w:rPr>
        <w:t>ะกลุ่มประชาสังคมไม่สามารถเข้าใจ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ปัญหาที่เกิดขึ้นและไม่ได้นำเสนอ</w:t>
      </w:r>
      <w:r>
        <w:rPr>
          <w:rFonts w:ascii="Tahoma" w:eastAsia="Times New Roman" w:hAnsi="Tahoma" w:cs="Tahoma" w:hint="cs"/>
          <w:sz w:val="24"/>
          <w:szCs w:val="24"/>
          <w:cs/>
        </w:rPr>
        <w:t>วิธีแก้ปัญหา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ที่มีประสิทธิภาพ</w:t>
      </w:r>
      <w:r>
        <w:rPr>
          <w:rFonts w:ascii="Tahoma" w:eastAsia="Times New Roman" w:hAnsi="Tahoma" w:cs="Tahoma" w:hint="cs"/>
          <w:sz w:val="24"/>
          <w:szCs w:val="24"/>
          <w:cs/>
        </w:rPr>
        <w:t>. นอก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จากนี้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ยังเป็นสิ่งสำคัญที่จะดำเนิน</w:t>
      </w:r>
      <w:r>
        <w:rPr>
          <w:rFonts w:ascii="Tahoma" w:eastAsia="Times New Roman" w:hAnsi="Tahoma" w:cs="Tahoma" w:hint="cs"/>
          <w:sz w:val="24"/>
          <w:szCs w:val="24"/>
          <w:cs/>
        </w:rPr>
        <w:t>ก</w:t>
      </w:r>
      <w:r w:rsidR="00B27B3B">
        <w:rPr>
          <w:rFonts w:ascii="Tahoma" w:eastAsia="Times New Roman" w:hAnsi="Tahoma" w:cs="Tahoma" w:hint="cs"/>
          <w:sz w:val="24"/>
          <w:szCs w:val="24"/>
          <w:cs/>
        </w:rPr>
        <w:t>งานที่มั่น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คงต่อไปในรัฐสมาชิกทุก</w:t>
      </w:r>
      <w:r>
        <w:rPr>
          <w:rFonts w:ascii="Tahoma" w:eastAsia="Times New Roman" w:hAnsi="Tahoma" w:cs="Tahoma" w:hint="cs"/>
          <w:sz w:val="24"/>
          <w:szCs w:val="24"/>
          <w:cs/>
        </w:rPr>
        <w:t>แห่ง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ในการ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lastRenderedPageBreak/>
        <w:t>บรรลุความยุติธรรม</w:t>
      </w:r>
      <w:r>
        <w:rPr>
          <w:rFonts w:ascii="Tahoma" w:eastAsia="Times New Roman" w:hAnsi="Tahoma" w:cs="Tahoma" w:hint="cs"/>
          <w:sz w:val="24"/>
          <w:szCs w:val="24"/>
          <w:cs/>
        </w:rPr>
        <w:t>เชิง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โครงสร้างสำหรับผู้หญิงในทุกภาค</w:t>
      </w:r>
      <w:r w:rsidR="00B27B3B">
        <w:rPr>
          <w:rFonts w:ascii="Tahoma" w:eastAsia="Times New Roman" w:hAnsi="Tahoma" w:cs="Tahoma" w:hint="cs"/>
          <w:sz w:val="24"/>
          <w:szCs w:val="24"/>
          <w:cs/>
        </w:rPr>
        <w:t>ส่วน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ของสังคม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 xml:space="preserve"> วิสัยทัศน์ที่เหมาะสมของบทบาทของผู้หญิงในสังคม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และบูรณาการของผู้หญิงในทุกภาคสังคม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เป็น</w:t>
      </w:r>
      <w:r w:rsidR="00B27B3B">
        <w:rPr>
          <w:rFonts w:ascii="Tahoma" w:eastAsia="Times New Roman" w:hAnsi="Tahoma" w:cs="Tahoma" w:hint="cs"/>
          <w:sz w:val="24"/>
          <w:szCs w:val="24"/>
          <w:cs/>
        </w:rPr>
        <w:t>สิ่ง</w:t>
      </w:r>
      <w:r w:rsidRPr="00FA5388">
        <w:rPr>
          <w:rFonts w:ascii="Tahoma" w:eastAsia="Times New Roman" w:hAnsi="Tahoma" w:cs="Tahoma" w:hint="cs"/>
          <w:sz w:val="24"/>
          <w:szCs w:val="24"/>
          <w:cs/>
        </w:rPr>
        <w:t>สำคัญของการป้องกันการใช้ความรุนแรง "</w:t>
      </w:r>
    </w:p>
    <w:p w:rsidR="005C6E1F" w:rsidRDefault="005C6E1F" w:rsidP="00B27B3B">
      <w:pPr>
        <w:jc w:val="center"/>
      </w:pPr>
      <w:r>
        <w:rPr>
          <w:noProof/>
        </w:rPr>
        <w:drawing>
          <wp:inline distT="0" distB="0" distL="0" distR="0">
            <wp:extent cx="3028315" cy="1514475"/>
            <wp:effectExtent l="19050" t="0" r="635" b="0"/>
            <wp:docPr id="25" name="Picture 25" descr="ผลการค้นหารูปภาพสำหรับ The Holy See at the United Nations: condemnation of violence against women in armed confl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ผลการค้นหารูปภาพสำหรับ The Holy See at the United Nations: condemnation of violence against women in armed conflic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E1F" w:rsidSect="005C6E1F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applyBreakingRules/>
  </w:compat>
  <w:rsids>
    <w:rsidRoot w:val="005C6E1F"/>
    <w:rsid w:val="002715F9"/>
    <w:rsid w:val="005C6E1F"/>
    <w:rsid w:val="00701E09"/>
    <w:rsid w:val="008F3055"/>
    <w:rsid w:val="00A71685"/>
    <w:rsid w:val="00B27B3B"/>
    <w:rsid w:val="00CB6EDB"/>
    <w:rsid w:val="00E9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E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2</cp:revision>
  <dcterms:created xsi:type="dcterms:W3CDTF">2015-04-27T08:45:00Z</dcterms:created>
  <dcterms:modified xsi:type="dcterms:W3CDTF">2015-04-28T02:48:00Z</dcterms:modified>
</cp:coreProperties>
</file>